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1D" w:rsidRDefault="004F141D" w:rsidP="004F141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F141D" w:rsidRDefault="004F141D" w:rsidP="004F14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НАУЧНО-МЕТОДИЧЕСКОГО СОВЕТА УНИВЕРСИТЕТА</w:t>
      </w:r>
    </w:p>
    <w:p w:rsidR="00727ACF" w:rsidRDefault="00727ACF" w:rsidP="004F141D">
      <w:pPr>
        <w:jc w:val="center"/>
        <w:rPr>
          <w:sz w:val="28"/>
          <w:szCs w:val="28"/>
        </w:rPr>
      </w:pPr>
    </w:p>
    <w:p w:rsidR="004F141D" w:rsidRDefault="004F141D" w:rsidP="004F141D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481"/>
        <w:gridCol w:w="2059"/>
        <w:gridCol w:w="2483"/>
      </w:tblGrid>
      <w:tr w:rsidR="004F141D" w:rsidRPr="009F68CA" w:rsidTr="00375E72">
        <w:tc>
          <w:tcPr>
            <w:tcW w:w="625" w:type="dxa"/>
            <w:shd w:val="clear" w:color="auto" w:fill="auto"/>
          </w:tcPr>
          <w:p w:rsidR="004F141D" w:rsidRPr="009F68CA" w:rsidRDefault="004F141D" w:rsidP="004F141D">
            <w:pPr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№</w:t>
            </w:r>
          </w:p>
          <w:p w:rsidR="004F141D" w:rsidRPr="009F68CA" w:rsidRDefault="004F141D" w:rsidP="004F141D">
            <w:pPr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п</w:t>
            </w:r>
            <w:r w:rsidR="007C79A5"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Pr="009F68CA">
              <w:rPr>
                <w:sz w:val="28"/>
                <w:szCs w:val="28"/>
              </w:rPr>
              <w:t>п</w:t>
            </w:r>
          </w:p>
        </w:tc>
        <w:tc>
          <w:tcPr>
            <w:tcW w:w="4481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4F141D" w:rsidRPr="009F68CA" w:rsidRDefault="004F141D" w:rsidP="00DE7FD4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Сроки пров</w:t>
            </w:r>
            <w:r w:rsidRPr="009F68CA">
              <w:rPr>
                <w:sz w:val="28"/>
                <w:szCs w:val="28"/>
              </w:rPr>
              <w:t>е</w:t>
            </w:r>
            <w:r w:rsidRPr="009F68CA">
              <w:rPr>
                <w:sz w:val="28"/>
                <w:szCs w:val="28"/>
              </w:rPr>
              <w:t>дения</w:t>
            </w:r>
          </w:p>
        </w:tc>
        <w:tc>
          <w:tcPr>
            <w:tcW w:w="2483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Ответственные</w:t>
            </w:r>
          </w:p>
        </w:tc>
      </w:tr>
      <w:tr w:rsidR="004F141D" w:rsidRPr="009F68CA" w:rsidTr="00375E72">
        <w:tc>
          <w:tcPr>
            <w:tcW w:w="625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4F141D" w:rsidRPr="009F68CA" w:rsidRDefault="004F141D" w:rsidP="00DE7FD4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4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374"/>
                <w:tab w:val="left" w:pos="426"/>
              </w:tabs>
              <w:ind w:right="1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 проведении конкурса на лучший дипломный проект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7C25EE" w:rsidP="00DE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приказом ректора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Руководители секций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374"/>
                <w:tab w:val="left" w:pos="426"/>
              </w:tabs>
              <w:ind w:right="1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7C25EE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2 курса (в 2021 г.) и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по совершенствованию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но-методического обеспечения учебных дисциплин </w:t>
            </w:r>
            <w:r w:rsidR="00B54489" w:rsidRPr="00B54489">
              <w:rPr>
                <w:sz w:val="28"/>
                <w:szCs w:val="28"/>
              </w:rPr>
              <w:t>специальн</w:t>
            </w:r>
            <w:r w:rsidR="00B54489" w:rsidRPr="00B544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  <w:r w:rsidR="00B54489" w:rsidRPr="00B54489">
              <w:rPr>
                <w:sz w:val="28"/>
                <w:szCs w:val="28"/>
              </w:rPr>
              <w:t xml:space="preserve"> высшего о</w:t>
            </w:r>
            <w:r w:rsidR="00B54489" w:rsidRPr="00B54489">
              <w:rPr>
                <w:sz w:val="28"/>
                <w:szCs w:val="28"/>
              </w:rPr>
              <w:t>б</w:t>
            </w:r>
            <w:r w:rsidR="00B54489" w:rsidRPr="00B54489">
              <w:rPr>
                <w:sz w:val="28"/>
                <w:szCs w:val="28"/>
              </w:rPr>
              <w:t>разования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DE7FD4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Октябрь 202</w:t>
            </w:r>
            <w:r w:rsidR="007C25EE">
              <w:rPr>
                <w:sz w:val="28"/>
                <w:szCs w:val="28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7C25EE" w:rsidP="007C25EE">
            <w:pPr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 xml:space="preserve">Проректор по учебной работе, начальник УМУ, </w:t>
            </w:r>
            <w:r w:rsidRPr="00B54489">
              <w:rPr>
                <w:sz w:val="28"/>
                <w:szCs w:val="28"/>
              </w:rPr>
              <w:t xml:space="preserve">деканы </w:t>
            </w:r>
            <w:r w:rsidR="00B54489" w:rsidRPr="00B54489">
              <w:rPr>
                <w:sz w:val="28"/>
                <w:szCs w:val="28"/>
              </w:rPr>
              <w:t>факульт</w:t>
            </w:r>
            <w:r w:rsidR="00B54489" w:rsidRPr="00B54489">
              <w:rPr>
                <w:sz w:val="28"/>
                <w:szCs w:val="28"/>
              </w:rPr>
              <w:t>е</w:t>
            </w:r>
            <w:r w:rsidR="00B54489" w:rsidRPr="00B54489">
              <w:rPr>
                <w:sz w:val="28"/>
                <w:szCs w:val="28"/>
              </w:rPr>
              <w:t xml:space="preserve">тов 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284"/>
              </w:tabs>
              <w:ind w:right="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:rsidR="00B54489" w:rsidRPr="003079AE" w:rsidRDefault="003079AE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рекомендации к утверждению плана разработки электронных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ресурсов по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дисциплинам специальностей</w:t>
            </w:r>
            <w:r w:rsidRPr="00307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307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ступени высшего образования поколения образовательных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дартов 3+ 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DE7FD4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Ноябрь 202</w:t>
            </w:r>
            <w:r w:rsidR="001D50F6">
              <w:rPr>
                <w:sz w:val="28"/>
                <w:szCs w:val="28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3079AE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Проректор по учебной работе, директор ИИТ, начальник УМУ, деканы факульт</w:t>
            </w:r>
            <w:r w:rsidRPr="00B54489">
              <w:rPr>
                <w:sz w:val="28"/>
                <w:szCs w:val="28"/>
              </w:rPr>
              <w:t>е</w:t>
            </w:r>
            <w:r w:rsidRPr="00B54489">
              <w:rPr>
                <w:sz w:val="28"/>
                <w:szCs w:val="28"/>
              </w:rPr>
              <w:t xml:space="preserve">тов 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284"/>
              </w:tabs>
              <w:ind w:right="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4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D95A83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 xml:space="preserve">О рекомендации к утверждению учебных планов </w:t>
            </w:r>
            <w:r w:rsidR="00D95A83">
              <w:rPr>
                <w:sz w:val="28"/>
                <w:szCs w:val="28"/>
              </w:rPr>
              <w:t>в дневной форме</w:t>
            </w:r>
            <w:r w:rsidRPr="00B54489">
              <w:rPr>
                <w:sz w:val="28"/>
                <w:szCs w:val="28"/>
              </w:rPr>
              <w:t xml:space="preserve"> </w:t>
            </w:r>
            <w:r w:rsidR="00D95A83">
              <w:rPr>
                <w:sz w:val="28"/>
                <w:szCs w:val="28"/>
              </w:rPr>
              <w:t>обучения для набора 2022 г.</w:t>
            </w:r>
            <w:r w:rsidRPr="00B54489">
              <w:rPr>
                <w:sz w:val="28"/>
                <w:szCs w:val="28"/>
              </w:rPr>
              <w:t xml:space="preserve"> по специальностям высшего образ</w:t>
            </w:r>
            <w:r w:rsidRPr="00B54489">
              <w:rPr>
                <w:sz w:val="28"/>
                <w:szCs w:val="28"/>
              </w:rPr>
              <w:t>о</w:t>
            </w:r>
            <w:r w:rsidRPr="00B54489">
              <w:rPr>
                <w:sz w:val="28"/>
                <w:szCs w:val="28"/>
              </w:rPr>
              <w:t>вания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D95A83" w:rsidP="00DE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Начальник УМУ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284"/>
              </w:tabs>
              <w:ind w:right="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47319A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 xml:space="preserve">Организация работы </w:t>
            </w:r>
            <w:r w:rsidR="0047319A">
              <w:rPr>
                <w:sz w:val="28"/>
                <w:szCs w:val="28"/>
              </w:rPr>
              <w:t>филиалов к</w:t>
            </w:r>
            <w:r w:rsidR="0047319A">
              <w:rPr>
                <w:sz w:val="28"/>
                <w:szCs w:val="28"/>
              </w:rPr>
              <w:t>а</w:t>
            </w:r>
            <w:r w:rsidR="0047319A">
              <w:rPr>
                <w:sz w:val="28"/>
                <w:szCs w:val="28"/>
              </w:rPr>
              <w:t>федр университета, проблемы и пути совершенствования их де</w:t>
            </w:r>
            <w:r w:rsidR="0047319A">
              <w:rPr>
                <w:sz w:val="28"/>
                <w:szCs w:val="28"/>
              </w:rPr>
              <w:t>я</w:t>
            </w:r>
            <w:r w:rsidR="0047319A">
              <w:rPr>
                <w:sz w:val="28"/>
                <w:szCs w:val="28"/>
              </w:rPr>
              <w:t>тельности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DE7FD4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Январь 202</w:t>
            </w:r>
            <w:r w:rsidR="0047319A">
              <w:rPr>
                <w:sz w:val="28"/>
                <w:szCs w:val="28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47319A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  <w:r w:rsidR="002C233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ФРЭ, ФКСиС, ФКП,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 МРК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6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45061D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 xml:space="preserve">Ход </w:t>
            </w:r>
            <w:proofErr w:type="gramStart"/>
            <w:r w:rsidRPr="00B54489">
              <w:rPr>
                <w:sz w:val="28"/>
                <w:szCs w:val="28"/>
              </w:rPr>
              <w:t>разработки проектов образ</w:t>
            </w:r>
            <w:r w:rsidRPr="00B54489">
              <w:rPr>
                <w:sz w:val="28"/>
                <w:szCs w:val="28"/>
              </w:rPr>
              <w:t>о</w:t>
            </w:r>
            <w:r w:rsidRPr="00B54489">
              <w:rPr>
                <w:sz w:val="28"/>
                <w:szCs w:val="28"/>
              </w:rPr>
              <w:t>вательных стандартов высшего о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>разования поколения</w:t>
            </w:r>
            <w:proofErr w:type="gramEnd"/>
            <w:r w:rsidRPr="00B54489">
              <w:rPr>
                <w:sz w:val="28"/>
                <w:szCs w:val="28"/>
              </w:rPr>
              <w:t xml:space="preserve"> 3+ специал</w:t>
            </w:r>
            <w:r w:rsidRPr="00B54489">
              <w:rPr>
                <w:sz w:val="28"/>
                <w:szCs w:val="28"/>
              </w:rPr>
              <w:t>ь</w:t>
            </w:r>
            <w:r w:rsidRPr="00B54489">
              <w:rPr>
                <w:sz w:val="28"/>
                <w:szCs w:val="28"/>
              </w:rPr>
              <w:t xml:space="preserve">ностей </w:t>
            </w:r>
            <w:r w:rsidR="0045061D" w:rsidRPr="00B54489">
              <w:rPr>
                <w:sz w:val="28"/>
                <w:szCs w:val="28"/>
              </w:rPr>
              <w:t>I ступени высшего образ</w:t>
            </w:r>
            <w:r w:rsidR="0045061D" w:rsidRPr="00B54489">
              <w:rPr>
                <w:sz w:val="28"/>
                <w:szCs w:val="28"/>
              </w:rPr>
              <w:t>о</w:t>
            </w:r>
            <w:r w:rsidR="0045061D" w:rsidRPr="00B54489">
              <w:rPr>
                <w:sz w:val="28"/>
                <w:szCs w:val="28"/>
              </w:rPr>
              <w:t>вания, проектов типовых учебных и уче</w:t>
            </w:r>
            <w:r w:rsidR="0045061D" w:rsidRPr="00B54489">
              <w:rPr>
                <w:sz w:val="28"/>
                <w:szCs w:val="28"/>
              </w:rPr>
              <w:t>б</w:t>
            </w:r>
            <w:r w:rsidR="0045061D" w:rsidRPr="00B54489">
              <w:rPr>
                <w:sz w:val="28"/>
                <w:szCs w:val="28"/>
              </w:rPr>
              <w:t xml:space="preserve">ных планов (по профилям) по укрупненным специальностям, </w:t>
            </w:r>
            <w:r w:rsidR="0045061D" w:rsidRPr="00B54489">
              <w:rPr>
                <w:spacing w:val="-4"/>
                <w:sz w:val="28"/>
                <w:szCs w:val="28"/>
              </w:rPr>
              <w:t>включенным в проект нового ОКРБ 011-20ХХ «Специальности и кв</w:t>
            </w:r>
            <w:r w:rsidR="0045061D" w:rsidRPr="00B54489">
              <w:rPr>
                <w:spacing w:val="-4"/>
                <w:sz w:val="28"/>
                <w:szCs w:val="28"/>
              </w:rPr>
              <w:t>а</w:t>
            </w:r>
            <w:r w:rsidR="0045061D" w:rsidRPr="00B54489">
              <w:rPr>
                <w:spacing w:val="-4"/>
                <w:sz w:val="28"/>
                <w:szCs w:val="28"/>
              </w:rPr>
              <w:t>лификации»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DE7FD4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Февраль 202</w:t>
            </w:r>
            <w:r w:rsidR="0045061D">
              <w:rPr>
                <w:sz w:val="28"/>
                <w:szCs w:val="28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Проректор по учебной работе, деканы факульт</w:t>
            </w:r>
            <w:r w:rsidRPr="00B54489">
              <w:rPr>
                <w:sz w:val="28"/>
                <w:szCs w:val="28"/>
              </w:rPr>
              <w:t>е</w:t>
            </w:r>
            <w:r w:rsidRPr="00B54489">
              <w:rPr>
                <w:sz w:val="28"/>
                <w:szCs w:val="28"/>
              </w:rPr>
              <w:t>тов, начальник УМУ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23AEA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анализа уровня научно-методического обеспечения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ных дисциплин специальностей высшего и среднего специального образования, а также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взрослых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DE7FD4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lastRenderedPageBreak/>
              <w:t>Март 202</w:t>
            </w:r>
            <w:r w:rsidR="00B23AEA">
              <w:rPr>
                <w:sz w:val="28"/>
                <w:szCs w:val="28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23AEA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учебной работе, </w:t>
            </w:r>
            <w:r>
              <w:rPr>
                <w:sz w:val="28"/>
                <w:szCs w:val="28"/>
              </w:rPr>
              <w:lastRenderedPageBreak/>
              <w:t>директор ИИТ, директор МРК, начальник УМУ, деканы факульт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73680E" w:rsidP="00B31530">
            <w:pPr>
              <w:pStyle w:val="Style2"/>
              <w:spacing w:line="240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электронных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ресурсов учебных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 на английском языке (в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ветствии с планом их разработки), проблемы и пути решения 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73680E" w:rsidP="00DE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B54489" w:rsidRPr="00B544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2C2331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 xml:space="preserve">Деканы </w:t>
            </w:r>
            <w:r w:rsidR="002C2331">
              <w:rPr>
                <w:sz w:val="28"/>
                <w:szCs w:val="28"/>
              </w:rPr>
              <w:t xml:space="preserve">ФИК, </w:t>
            </w:r>
            <w:r w:rsidRPr="00B54489">
              <w:rPr>
                <w:sz w:val="28"/>
                <w:szCs w:val="28"/>
              </w:rPr>
              <w:t xml:space="preserve">ФИТУ, </w:t>
            </w:r>
            <w:r w:rsidR="002C2331">
              <w:rPr>
                <w:sz w:val="28"/>
                <w:szCs w:val="28"/>
              </w:rPr>
              <w:t>ФКП, ФКСиС, ИЭФ, начальник УМУ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73680E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совместной с зарубе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ными университетами подготовки иностранных студентов по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альностям высшего образования, проблемы и пути решения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73680E" w:rsidP="00DE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54489" w:rsidRPr="00B544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2C2331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Деканы ФИТУ, ФКСиС,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 ЦПОУ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  <w:lang w:val="en-US"/>
              </w:rPr>
              <w:t>1</w:t>
            </w:r>
            <w:r w:rsidRPr="00B54489">
              <w:rPr>
                <w:sz w:val="28"/>
                <w:szCs w:val="28"/>
              </w:rPr>
              <w:t>0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5D5E93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плана мероприятий по реализации четвертого этапа Дорожной карты по совершенств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 УВО на основе модели «Университет 3.0» в рамках эксп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риментального проекта на 2021-2022 уч.г.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5D5E93" w:rsidP="00DE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5D5E93" w:rsidP="00B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Проректоры по научной работе, по учебной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те, деканы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культетов, начальник УМУ</w:t>
            </w:r>
          </w:p>
        </w:tc>
      </w:tr>
      <w:tr w:rsidR="000E7885" w:rsidRPr="009F68CA" w:rsidTr="00375E72">
        <w:tc>
          <w:tcPr>
            <w:tcW w:w="625" w:type="dxa"/>
            <w:shd w:val="clear" w:color="auto" w:fill="auto"/>
          </w:tcPr>
          <w:p w:rsidR="000E7885" w:rsidRPr="00B54489" w:rsidRDefault="000E7885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11</w:t>
            </w:r>
          </w:p>
        </w:tc>
        <w:tc>
          <w:tcPr>
            <w:tcW w:w="4481" w:type="dxa"/>
            <w:shd w:val="clear" w:color="auto" w:fill="auto"/>
          </w:tcPr>
          <w:p w:rsidR="000E7885" w:rsidRPr="00B54489" w:rsidRDefault="000E7885" w:rsidP="005D0BA6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Отчет о работе секций На</w:t>
            </w:r>
            <w:r w:rsidR="005D5E93">
              <w:rPr>
                <w:sz w:val="28"/>
                <w:szCs w:val="28"/>
              </w:rPr>
              <w:t>учно-методического совета в 2021–2022</w:t>
            </w:r>
            <w:r w:rsidRPr="00B54489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59" w:type="dxa"/>
            <w:shd w:val="clear" w:color="auto" w:fill="auto"/>
          </w:tcPr>
          <w:p w:rsidR="000E7885" w:rsidRPr="00B54489" w:rsidRDefault="000E7885" w:rsidP="00DE7FD4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Июнь 202</w:t>
            </w:r>
            <w:r w:rsidR="005D5E93">
              <w:rPr>
                <w:sz w:val="28"/>
                <w:szCs w:val="28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0E7885" w:rsidRPr="00B54489" w:rsidRDefault="000E7885" w:rsidP="005D0BA6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Председатель НМС, руковод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тели секций</w:t>
            </w:r>
          </w:p>
        </w:tc>
      </w:tr>
      <w:tr w:rsidR="000E7885" w:rsidRPr="009F68CA" w:rsidTr="00375E72">
        <w:tc>
          <w:tcPr>
            <w:tcW w:w="625" w:type="dxa"/>
            <w:shd w:val="clear" w:color="auto" w:fill="auto"/>
          </w:tcPr>
          <w:p w:rsidR="000E7885" w:rsidRPr="00B54489" w:rsidRDefault="000E7885" w:rsidP="00B54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81" w:type="dxa"/>
            <w:shd w:val="clear" w:color="auto" w:fill="auto"/>
          </w:tcPr>
          <w:p w:rsidR="000E7885" w:rsidRPr="00B54489" w:rsidRDefault="000E7885" w:rsidP="0046583C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Рецензирование и анализ рукоп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сей, рекомендуемых к присвоению грифа Министерства образования и Учебно-методического объед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 xml:space="preserve">нения </w:t>
            </w:r>
          </w:p>
        </w:tc>
        <w:tc>
          <w:tcPr>
            <w:tcW w:w="2059" w:type="dxa"/>
            <w:shd w:val="clear" w:color="auto" w:fill="auto"/>
          </w:tcPr>
          <w:p w:rsidR="000E7885" w:rsidRPr="00B54489" w:rsidRDefault="000E7885" w:rsidP="00DE7FD4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3" w:type="dxa"/>
            <w:shd w:val="clear" w:color="auto" w:fill="auto"/>
          </w:tcPr>
          <w:p w:rsidR="000E7885" w:rsidRPr="00B54489" w:rsidRDefault="000E7885" w:rsidP="0046583C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Руководители секций</w:t>
            </w:r>
          </w:p>
        </w:tc>
      </w:tr>
    </w:tbl>
    <w:p w:rsidR="00730D8D" w:rsidRDefault="00730D8D" w:rsidP="00114038"/>
    <w:sectPr w:rsidR="0073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1E2"/>
    <w:multiLevelType w:val="hybridMultilevel"/>
    <w:tmpl w:val="0C50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54E88"/>
    <w:multiLevelType w:val="hybridMultilevel"/>
    <w:tmpl w:val="B16C058E"/>
    <w:lvl w:ilvl="0" w:tplc="B1D83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B077B9"/>
    <w:multiLevelType w:val="hybridMultilevel"/>
    <w:tmpl w:val="A8D8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D"/>
    <w:rsid w:val="00012499"/>
    <w:rsid w:val="00071994"/>
    <w:rsid w:val="000849BB"/>
    <w:rsid w:val="000A2884"/>
    <w:rsid w:val="000A7230"/>
    <w:rsid w:val="000E1A8B"/>
    <w:rsid w:val="000E298A"/>
    <w:rsid w:val="000E733F"/>
    <w:rsid w:val="000E7885"/>
    <w:rsid w:val="00114038"/>
    <w:rsid w:val="00180EFC"/>
    <w:rsid w:val="001D2F0B"/>
    <w:rsid w:val="001D50F6"/>
    <w:rsid w:val="00201FC9"/>
    <w:rsid w:val="00216CE7"/>
    <w:rsid w:val="00255FAE"/>
    <w:rsid w:val="002A2326"/>
    <w:rsid w:val="002C2331"/>
    <w:rsid w:val="002C7459"/>
    <w:rsid w:val="002E52BE"/>
    <w:rsid w:val="003079AE"/>
    <w:rsid w:val="00313767"/>
    <w:rsid w:val="00323E82"/>
    <w:rsid w:val="00375E72"/>
    <w:rsid w:val="003B0790"/>
    <w:rsid w:val="00400BB2"/>
    <w:rsid w:val="0045061D"/>
    <w:rsid w:val="00465D40"/>
    <w:rsid w:val="0047319A"/>
    <w:rsid w:val="0048355A"/>
    <w:rsid w:val="004A23ED"/>
    <w:rsid w:val="004A4D81"/>
    <w:rsid w:val="004C68A6"/>
    <w:rsid w:val="004F141D"/>
    <w:rsid w:val="00506435"/>
    <w:rsid w:val="00523A82"/>
    <w:rsid w:val="005C31CB"/>
    <w:rsid w:val="005D5E93"/>
    <w:rsid w:val="0060429E"/>
    <w:rsid w:val="006515DA"/>
    <w:rsid w:val="00675139"/>
    <w:rsid w:val="00683A6C"/>
    <w:rsid w:val="006A677D"/>
    <w:rsid w:val="006C387E"/>
    <w:rsid w:val="006E375A"/>
    <w:rsid w:val="0072480C"/>
    <w:rsid w:val="00727ACF"/>
    <w:rsid w:val="00730D8D"/>
    <w:rsid w:val="0073680E"/>
    <w:rsid w:val="0074238F"/>
    <w:rsid w:val="00774604"/>
    <w:rsid w:val="007C25EE"/>
    <w:rsid w:val="007C7237"/>
    <w:rsid w:val="007C79A5"/>
    <w:rsid w:val="007D27F1"/>
    <w:rsid w:val="007F265B"/>
    <w:rsid w:val="00817D5B"/>
    <w:rsid w:val="008338DF"/>
    <w:rsid w:val="008C7F52"/>
    <w:rsid w:val="008D09BD"/>
    <w:rsid w:val="008E6A89"/>
    <w:rsid w:val="00924EA4"/>
    <w:rsid w:val="009646CB"/>
    <w:rsid w:val="009B5E96"/>
    <w:rsid w:val="009E7EA7"/>
    <w:rsid w:val="009F68CA"/>
    <w:rsid w:val="00A24D88"/>
    <w:rsid w:val="00A66E10"/>
    <w:rsid w:val="00B23AEA"/>
    <w:rsid w:val="00B54489"/>
    <w:rsid w:val="00B61E00"/>
    <w:rsid w:val="00B83198"/>
    <w:rsid w:val="00B91A3F"/>
    <w:rsid w:val="00BF798F"/>
    <w:rsid w:val="00C80609"/>
    <w:rsid w:val="00C86BF3"/>
    <w:rsid w:val="00CA142A"/>
    <w:rsid w:val="00CF0107"/>
    <w:rsid w:val="00D350AE"/>
    <w:rsid w:val="00D36C2D"/>
    <w:rsid w:val="00D95A83"/>
    <w:rsid w:val="00DC7B09"/>
    <w:rsid w:val="00DD3F4F"/>
    <w:rsid w:val="00DD40BD"/>
    <w:rsid w:val="00DE7FD4"/>
    <w:rsid w:val="00DF4DC0"/>
    <w:rsid w:val="00E179DA"/>
    <w:rsid w:val="00E71514"/>
    <w:rsid w:val="00EE3250"/>
    <w:rsid w:val="00EF5AF2"/>
    <w:rsid w:val="00F106F2"/>
    <w:rsid w:val="00F14ACB"/>
    <w:rsid w:val="00F31E89"/>
    <w:rsid w:val="00F454C5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B5E9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paragraph" w:styleId="a4">
    <w:name w:val="List Paragraph"/>
    <w:basedOn w:val="a"/>
    <w:uiPriority w:val="34"/>
    <w:qFormat/>
    <w:rsid w:val="006A677D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rsid w:val="00B83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B5E9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paragraph" w:styleId="a4">
    <w:name w:val="List Paragraph"/>
    <w:basedOn w:val="a"/>
    <w:uiPriority w:val="34"/>
    <w:qFormat/>
    <w:rsid w:val="006A677D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rsid w:val="00B83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korshunova</dc:creator>
  <cp:lastModifiedBy>Долгая Л.М.</cp:lastModifiedBy>
  <cp:revision>16</cp:revision>
  <dcterms:created xsi:type="dcterms:W3CDTF">2020-10-08T07:04:00Z</dcterms:created>
  <dcterms:modified xsi:type="dcterms:W3CDTF">2021-09-16T12:11:00Z</dcterms:modified>
</cp:coreProperties>
</file>